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66" w:rsidRPr="00D762E7" w:rsidRDefault="00D762E7" w:rsidP="00D53166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D762E7">
        <w:rPr>
          <w:b/>
        </w:rPr>
        <w:t>СОГЛАСИЕ СУБЪ</w:t>
      </w:r>
      <w:r w:rsidR="00D53166" w:rsidRPr="00D762E7">
        <w:rPr>
          <w:b/>
        </w:rPr>
        <w:t>ЕКТА</w:t>
      </w:r>
    </w:p>
    <w:p w:rsidR="00D53166" w:rsidRPr="00D762E7" w:rsidRDefault="00D53166" w:rsidP="00D53166">
      <w:pPr>
        <w:spacing w:after="0" w:line="240" w:lineRule="auto"/>
        <w:jc w:val="center"/>
        <w:rPr>
          <w:b/>
        </w:rPr>
      </w:pPr>
      <w:r w:rsidRPr="00D762E7">
        <w:rPr>
          <w:b/>
        </w:rPr>
        <w:t>на обработку персональных данных</w:t>
      </w:r>
    </w:p>
    <w:p w:rsidR="00D53166" w:rsidRPr="00D762E7" w:rsidRDefault="00D53166">
      <w:pPr>
        <w:rPr>
          <w:b/>
        </w:rPr>
      </w:pPr>
    </w:p>
    <w:p w:rsidR="00D53166" w:rsidRPr="00D762E7" w:rsidRDefault="00D53166">
      <w:pPr>
        <w:rPr>
          <w:b/>
        </w:rPr>
      </w:pPr>
      <w:r w:rsidRPr="00D762E7">
        <w:rPr>
          <w:b/>
        </w:rPr>
        <w:t>Под обработкой персональных данных понимаются действия (операции) с персональными данными в рамках выполнения Федерального закона от 27 июля 2006 года №152-ФЗ «О персональных данных» в случаях, предусмотренных законодательством Российской Федерации.</w:t>
      </w:r>
    </w:p>
    <w:p w:rsidR="00D53166" w:rsidRDefault="00D53166" w:rsidP="00D53166">
      <w:pPr>
        <w:pStyle w:val="a3"/>
        <w:numPr>
          <w:ilvl w:val="0"/>
          <w:numId w:val="1"/>
        </w:numPr>
      </w:pPr>
      <w:r>
        <w:t xml:space="preserve">Я, </w:t>
      </w:r>
      <w:r w:rsidR="009E299C">
        <w:t xml:space="preserve">________________________________________________________________________________________ </w:t>
      </w:r>
    </w:p>
    <w:p w:rsidR="00D53166" w:rsidRDefault="00D53166" w:rsidP="00D53166">
      <w:pPr>
        <w:pStyle w:val="a3"/>
      </w:pPr>
      <w:r>
        <w:t>(именуемый в дальнейшем «</w:t>
      </w:r>
      <w:r w:rsidR="00ED3023">
        <w:t>Субъект</w:t>
      </w:r>
      <w:r>
        <w:t>»), дата (число, месяц, год) рождения:_________________________</w:t>
      </w:r>
    </w:p>
    <w:p w:rsidR="00D53166" w:rsidRDefault="00D53166" w:rsidP="00D53166">
      <w:pPr>
        <w:pStyle w:val="a3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адресу:______________________________________________________________</w:t>
      </w:r>
      <w:r w:rsidR="00FD19B0">
        <w:t>_</w:t>
      </w:r>
      <w:r>
        <w:t>__</w:t>
      </w:r>
    </w:p>
    <w:p w:rsidR="00D53166" w:rsidRDefault="00D53166" w:rsidP="00D53166">
      <w:pPr>
        <w:pStyle w:val="a3"/>
      </w:pPr>
      <w:r>
        <w:t xml:space="preserve">паспорт: серия и номер, кем </w:t>
      </w:r>
      <w:proofErr w:type="gramStart"/>
      <w:r>
        <w:t>и</w:t>
      </w:r>
      <w:proofErr w:type="gramEnd"/>
      <w:r>
        <w:t xml:space="preserve"> когда выдан______________________________________________________ ___________________________________________________________________________________________</w:t>
      </w:r>
    </w:p>
    <w:p w:rsidR="00D53166" w:rsidRDefault="00D53166" w:rsidP="00ED3023">
      <w:pPr>
        <w:pStyle w:val="a3"/>
        <w:jc w:val="both"/>
      </w:pPr>
      <w:r>
        <w:t xml:space="preserve">настоящим даю согласие Федеральному государственному бюджетному научному учреждению «Всероссийский научно-исследовательский институт защиты растений» ИНН 7820003347 КПП782001001, юридический адрес 196608Б Санкт-Петербург, г. Пушкин, ш. </w:t>
      </w:r>
      <w:proofErr w:type="spellStart"/>
      <w:proofErr w:type="gramStart"/>
      <w:r>
        <w:t>Подбельского</w:t>
      </w:r>
      <w:proofErr w:type="spellEnd"/>
      <w:r>
        <w:t>, д. 3 (именуемому в дальнейшем «Оператор») на обработку своих персональных данных, предоставленных Субъектом для целей Оператора в  области организации и реализации обучения по дополнительной профессиональной программе повышения квалификации</w:t>
      </w:r>
      <w:r w:rsidR="007E6DF0">
        <w:t xml:space="preserve"> (далее – Цели оператора), в том числе в форме электронных (цифровых) документов (оригиналов и копий), в электронных базах данных включительно (с использованием и без использования средств автоматизации).</w:t>
      </w:r>
      <w:proofErr w:type="gramEnd"/>
    </w:p>
    <w:p w:rsidR="007E6DF0" w:rsidRDefault="007E6DF0" w:rsidP="00ED3023">
      <w:pPr>
        <w:pStyle w:val="a3"/>
        <w:jc w:val="both"/>
      </w:pPr>
      <w:r>
        <w:t xml:space="preserve">2. Перечень персональных данных </w:t>
      </w:r>
      <w:r w:rsidR="00ED3023">
        <w:t>Субъекта</w:t>
      </w:r>
      <w:r>
        <w:t xml:space="preserve">, передаваемых Оператору на обработку: </w:t>
      </w:r>
    </w:p>
    <w:p w:rsidR="007E6DF0" w:rsidRDefault="007E6DF0" w:rsidP="00ED3023">
      <w:pPr>
        <w:pStyle w:val="a3"/>
        <w:jc w:val="both"/>
      </w:pPr>
      <w:r>
        <w:t>-Фамилия, имя, отчество (при наличии);</w:t>
      </w:r>
    </w:p>
    <w:p w:rsidR="007E6DF0" w:rsidRDefault="007E6DF0" w:rsidP="00ED3023">
      <w:pPr>
        <w:pStyle w:val="a3"/>
        <w:jc w:val="both"/>
      </w:pPr>
      <w:r>
        <w:t>-Дата (число, месяц, год) рождения, место рождения;</w:t>
      </w:r>
    </w:p>
    <w:p w:rsidR="007E6DF0" w:rsidRDefault="007E6DF0" w:rsidP="00ED3023">
      <w:pPr>
        <w:pStyle w:val="a3"/>
        <w:jc w:val="both"/>
      </w:pPr>
      <w:r>
        <w:t>-Пол;</w:t>
      </w:r>
    </w:p>
    <w:p w:rsidR="007E6DF0" w:rsidRDefault="007E6DF0" w:rsidP="00ED3023">
      <w:pPr>
        <w:pStyle w:val="a3"/>
        <w:jc w:val="both"/>
      </w:pPr>
      <w:r>
        <w:t>-Гражданство;</w:t>
      </w:r>
    </w:p>
    <w:p w:rsidR="007E6DF0" w:rsidRDefault="007E6DF0" w:rsidP="00ED3023">
      <w:pPr>
        <w:pStyle w:val="a3"/>
        <w:jc w:val="both"/>
      </w:pPr>
      <w:r>
        <w:t xml:space="preserve">-Адрес места жительства </w:t>
      </w:r>
      <w:proofErr w:type="gramStart"/>
      <w:r>
        <w:t>и(</w:t>
      </w:r>
      <w:proofErr w:type="gramEnd"/>
      <w:r>
        <w:t>или) места пребывания;</w:t>
      </w:r>
    </w:p>
    <w:p w:rsidR="007E6DF0" w:rsidRDefault="007E6DF0" w:rsidP="00ED3023">
      <w:pPr>
        <w:pStyle w:val="a3"/>
        <w:jc w:val="both"/>
      </w:pPr>
      <w:r>
        <w:t>-Данные документа, удостоверяющего личность;</w:t>
      </w:r>
    </w:p>
    <w:p w:rsidR="007E6DF0" w:rsidRDefault="007E6DF0" w:rsidP="00ED3023">
      <w:pPr>
        <w:pStyle w:val="a3"/>
        <w:jc w:val="both"/>
      </w:pPr>
      <w:r>
        <w:t>-Данные об имеющихся уровнях образования;</w:t>
      </w:r>
      <w:r w:rsidR="0009170D">
        <w:t xml:space="preserve"> данные документа/</w:t>
      </w:r>
      <w:proofErr w:type="spellStart"/>
      <w:r w:rsidR="0009170D">
        <w:t>ов</w:t>
      </w:r>
      <w:proofErr w:type="spellEnd"/>
      <w:r w:rsidR="0009170D">
        <w:t xml:space="preserve"> об образовании;</w:t>
      </w:r>
    </w:p>
    <w:p w:rsidR="007E6DF0" w:rsidRDefault="007E6DF0" w:rsidP="00ED3023">
      <w:pPr>
        <w:pStyle w:val="a3"/>
        <w:jc w:val="both"/>
      </w:pPr>
      <w:r>
        <w:t>-СНИЛС;</w:t>
      </w:r>
    </w:p>
    <w:p w:rsidR="007E6DF0" w:rsidRDefault="007E6DF0" w:rsidP="00ED3023">
      <w:pPr>
        <w:pStyle w:val="a3"/>
        <w:jc w:val="both"/>
      </w:pPr>
      <w:r>
        <w:t>-Контактная информация: телефон, адрес электронной почты.</w:t>
      </w:r>
    </w:p>
    <w:p w:rsidR="007E6DF0" w:rsidRDefault="007E6DF0" w:rsidP="00ED3023">
      <w:pPr>
        <w:pStyle w:val="a3"/>
        <w:jc w:val="both"/>
      </w:pPr>
      <w:r>
        <w:t>3. Согласие даётся на совершение следующих действий с персональными данными для целей Оператора при соблюдении Оператором необходимого уровня конфиденциальности:</w:t>
      </w:r>
    </w:p>
    <w:p w:rsidR="007E6DF0" w:rsidRDefault="007E6DF0" w:rsidP="00ED3023">
      <w:pPr>
        <w:pStyle w:val="a3"/>
        <w:jc w:val="both"/>
      </w:pPr>
      <w:proofErr w:type="gramStart"/>
      <w:r>
        <w:t>-сбор, запись, систематизация, накопление, хранение, уточнение (обновление, изменение), извлечение, использование, передачу в соответствии с настоящим Согласием (распространение, предоставление, доступ), обезличивание, блокирование, удаление, уничтожение;</w:t>
      </w:r>
      <w:proofErr w:type="gramEnd"/>
    </w:p>
    <w:p w:rsidR="00734697" w:rsidRDefault="00734697" w:rsidP="00ED3023">
      <w:pPr>
        <w:pStyle w:val="a3"/>
        <w:jc w:val="both"/>
      </w:pPr>
      <w:r>
        <w:t xml:space="preserve">-передачу персональных данных </w:t>
      </w:r>
      <w:r w:rsidR="00ED3023">
        <w:t>Субъекта</w:t>
      </w:r>
      <w:r>
        <w:t xml:space="preserve"> третьим лицам исключительно для поддержания функционирования информационных систем обеспечения и мониторинга учебного  процесса, научной, организационной и финансово-экономической деятельности Оператора в соответствии с действующим законодательством</w:t>
      </w:r>
      <w:r w:rsidR="00ED3023">
        <w:t xml:space="preserve"> и </w:t>
      </w:r>
      <w:r>
        <w:t xml:space="preserve"> локальными нормативными актами Оператора.</w:t>
      </w:r>
    </w:p>
    <w:p w:rsidR="00734697" w:rsidRDefault="00734697" w:rsidP="00ED3023">
      <w:pPr>
        <w:pStyle w:val="a3"/>
        <w:jc w:val="both"/>
      </w:pPr>
      <w:r>
        <w:t xml:space="preserve">4. </w:t>
      </w:r>
      <w:r w:rsidR="00ED3023">
        <w:t>Субъект</w:t>
      </w:r>
      <w:r>
        <w:t xml:space="preserve"> дает согласие на включение сведений в общедоступные источники информации в рамках функционирования информационных систем обеспечения и мониторинга учебного  процесса, научной, организационной и финансово-экономической и иной деятельности Оператора.</w:t>
      </w:r>
    </w:p>
    <w:p w:rsidR="00734697" w:rsidRDefault="00734697" w:rsidP="00ED3023">
      <w:pPr>
        <w:pStyle w:val="a3"/>
        <w:jc w:val="both"/>
      </w:pPr>
      <w:r>
        <w:t xml:space="preserve">5. Данное Согласие может быть отозвано </w:t>
      </w:r>
      <w:r w:rsidR="00ED3023">
        <w:t>Субъектом</w:t>
      </w:r>
      <w:r>
        <w:t xml:space="preserve"> на основании направленного в установ</w:t>
      </w:r>
      <w:r w:rsidR="00ED3023">
        <w:t>л</w:t>
      </w:r>
      <w:r>
        <w:t xml:space="preserve">енном порядке в адрес Оператора письменного заявления с указанием мотивированной причины отзыва Согласия. </w:t>
      </w:r>
    </w:p>
    <w:p w:rsidR="00734697" w:rsidRDefault="00734697" w:rsidP="00ED3023">
      <w:pPr>
        <w:pStyle w:val="a3"/>
        <w:jc w:val="both"/>
      </w:pPr>
      <w:r>
        <w:t xml:space="preserve">6. Настоящее Согласие действует в течение </w:t>
      </w:r>
      <w:proofErr w:type="gramStart"/>
      <w:r>
        <w:t>срока достижения целей обработки персональных данных Субъекта</w:t>
      </w:r>
      <w:proofErr w:type="gramEnd"/>
      <w:r>
        <w:t xml:space="preserve">  в соответствии с законодательством Российской Федерации о персональных данных.</w:t>
      </w:r>
    </w:p>
    <w:p w:rsidR="007E6DF0" w:rsidRDefault="007E6DF0" w:rsidP="00ED3023">
      <w:pPr>
        <w:pStyle w:val="a3"/>
        <w:jc w:val="both"/>
      </w:pPr>
    </w:p>
    <w:p w:rsidR="007E6DF0" w:rsidRDefault="00734697" w:rsidP="00ED3023">
      <w:pPr>
        <w:pStyle w:val="a3"/>
        <w:jc w:val="both"/>
      </w:pPr>
      <w:r>
        <w:t>Дата_________                                Подпись___________________/Расшифровка подписи______________</w:t>
      </w:r>
    </w:p>
    <w:sectPr w:rsidR="007E6DF0" w:rsidSect="00D53166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C6581"/>
    <w:multiLevelType w:val="hybridMultilevel"/>
    <w:tmpl w:val="FE0A8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66"/>
    <w:rsid w:val="00007564"/>
    <w:rsid w:val="0009170D"/>
    <w:rsid w:val="0071524D"/>
    <w:rsid w:val="00734697"/>
    <w:rsid w:val="007E6DF0"/>
    <w:rsid w:val="009E299C"/>
    <w:rsid w:val="00CF4137"/>
    <w:rsid w:val="00D53166"/>
    <w:rsid w:val="00D762E7"/>
    <w:rsid w:val="00ED3023"/>
    <w:rsid w:val="00FD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16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E299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E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16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E299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E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dcterms:created xsi:type="dcterms:W3CDTF">2025-12-26T13:46:00Z</dcterms:created>
  <dcterms:modified xsi:type="dcterms:W3CDTF">2025-12-26T13:46:00Z</dcterms:modified>
</cp:coreProperties>
</file>